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48B" w:rsidRDefault="0092048B" w:rsidP="0092048B">
      <w:pPr>
        <w:pStyle w:val="c16"/>
        <w:shd w:val="clear" w:color="auto" w:fill="FFFFFF"/>
        <w:spacing w:before="0" w:beforeAutospacing="0" w:after="0" w:afterAutospacing="0"/>
        <w:jc w:val="center"/>
        <w:rPr>
          <w:rStyle w:val="c12"/>
          <w:b/>
          <w:bCs/>
          <w:color w:val="000000"/>
          <w:sz w:val="28"/>
          <w:szCs w:val="28"/>
        </w:rPr>
      </w:pPr>
      <w:r>
        <w:rPr>
          <w:rStyle w:val="c12"/>
          <w:b/>
          <w:bCs/>
          <w:color w:val="000000"/>
          <w:sz w:val="28"/>
          <w:szCs w:val="28"/>
        </w:rPr>
        <w:t xml:space="preserve">Практические рекомендации педагогам по тому, как правильно вести себя с детьми, проявляющими агрессию в отношении взрослых или сверстников. </w:t>
      </w:r>
    </w:p>
    <w:p w:rsidR="0092048B" w:rsidRDefault="0092048B" w:rsidP="0092048B">
      <w:pPr>
        <w:pStyle w:val="c0"/>
        <w:numPr>
          <w:ilvl w:val="0"/>
          <w:numId w:val="1"/>
        </w:numPr>
        <w:shd w:val="clear" w:color="auto" w:fill="FFFFFF"/>
        <w:spacing w:before="0" w:beforeAutospacing="0" w:after="0" w:afterAutospacing="0"/>
        <w:rPr>
          <w:rFonts w:ascii="Calibri" w:hAnsi="Calibri" w:cs="Calibri"/>
          <w:color w:val="000000"/>
          <w:sz w:val="22"/>
          <w:szCs w:val="22"/>
        </w:rPr>
      </w:pPr>
      <w:r>
        <w:rPr>
          <w:rStyle w:val="c12"/>
          <w:b/>
          <w:bCs/>
          <w:color w:val="000000"/>
          <w:sz w:val="28"/>
          <w:szCs w:val="28"/>
        </w:rPr>
        <w:t xml:space="preserve">Не оценивайте личность ребенка, а говорите о нежелательных последствиях его действий. </w:t>
      </w:r>
      <w:r>
        <w:rPr>
          <w:rStyle w:val="c5"/>
          <w:color w:val="000000"/>
          <w:sz w:val="28"/>
          <w:szCs w:val="28"/>
        </w:rPr>
        <w:t>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w:t>
      </w:r>
    </w:p>
    <w:p w:rsidR="0092048B" w:rsidRPr="00F17493" w:rsidRDefault="0092048B" w:rsidP="0092048B">
      <w:pPr>
        <w:pStyle w:val="c16"/>
        <w:shd w:val="clear" w:color="auto" w:fill="FFFFFF"/>
        <w:spacing w:before="0" w:beforeAutospacing="0" w:after="0" w:afterAutospacing="0"/>
        <w:ind w:left="720"/>
        <w:rPr>
          <w:rStyle w:val="c12"/>
          <w:rFonts w:ascii="Calibri" w:hAnsi="Calibri" w:cs="Calibri"/>
          <w:color w:val="000000"/>
          <w:sz w:val="22"/>
          <w:szCs w:val="22"/>
        </w:rPr>
      </w:pPr>
    </w:p>
    <w:p w:rsidR="0092048B" w:rsidRPr="0092048B" w:rsidRDefault="0092048B" w:rsidP="0092048B">
      <w:pPr>
        <w:pStyle w:val="c16"/>
        <w:numPr>
          <w:ilvl w:val="0"/>
          <w:numId w:val="1"/>
        </w:numPr>
        <w:shd w:val="clear" w:color="auto" w:fill="FFFFFF"/>
        <w:spacing w:before="0" w:beforeAutospacing="0" w:after="0" w:afterAutospacing="0"/>
        <w:rPr>
          <w:rStyle w:val="c12"/>
          <w:rFonts w:ascii="Calibri" w:hAnsi="Calibri" w:cs="Calibri"/>
          <w:color w:val="000000"/>
          <w:sz w:val="22"/>
          <w:szCs w:val="22"/>
        </w:rPr>
      </w:pPr>
      <w:r w:rsidRPr="0092048B">
        <w:rPr>
          <w:rStyle w:val="c12"/>
          <w:bCs/>
          <w:color w:val="000000"/>
          <w:sz w:val="28"/>
          <w:szCs w:val="28"/>
        </w:rPr>
        <w:t xml:space="preserve">Стимулируйте ребенка признавать свои ошибки. </w:t>
      </w:r>
    </w:p>
    <w:p w:rsidR="0092048B" w:rsidRPr="0092048B" w:rsidRDefault="0092048B" w:rsidP="0092048B">
      <w:pPr>
        <w:pStyle w:val="a3"/>
        <w:rPr>
          <w:rStyle w:val="c12"/>
          <w:rFonts w:ascii="Calibri" w:hAnsi="Calibri" w:cs="Calibri"/>
          <w:color w:val="000000"/>
          <w:sz w:val="22"/>
          <w:szCs w:val="22"/>
        </w:rPr>
      </w:pPr>
    </w:p>
    <w:p w:rsidR="0092048B" w:rsidRPr="0092048B" w:rsidRDefault="0092048B" w:rsidP="0092048B">
      <w:pPr>
        <w:pStyle w:val="c16"/>
        <w:numPr>
          <w:ilvl w:val="0"/>
          <w:numId w:val="1"/>
        </w:numPr>
        <w:shd w:val="clear" w:color="auto" w:fill="FFFFFF"/>
        <w:spacing w:before="0" w:beforeAutospacing="0" w:after="0" w:afterAutospacing="0"/>
        <w:rPr>
          <w:rStyle w:val="c12"/>
          <w:bCs/>
          <w:color w:val="000000"/>
          <w:sz w:val="28"/>
          <w:szCs w:val="28"/>
        </w:rPr>
      </w:pPr>
      <w:r w:rsidRPr="0092048B">
        <w:rPr>
          <w:rStyle w:val="c12"/>
          <w:color w:val="000000"/>
          <w:sz w:val="28"/>
          <w:szCs w:val="28"/>
        </w:rPr>
        <w:t xml:space="preserve">Наделите агрессивного </w:t>
      </w:r>
      <w:proofErr w:type="gramStart"/>
      <w:r w:rsidRPr="0092048B">
        <w:rPr>
          <w:rStyle w:val="c12"/>
          <w:color w:val="000000"/>
          <w:sz w:val="28"/>
          <w:szCs w:val="28"/>
        </w:rPr>
        <w:t>ребенка</w:t>
      </w:r>
      <w:proofErr w:type="gramEnd"/>
      <w:r w:rsidRPr="0092048B">
        <w:rPr>
          <w:rStyle w:val="c12"/>
          <w:color w:val="000000"/>
          <w:sz w:val="28"/>
          <w:szCs w:val="28"/>
        </w:rPr>
        <w:t xml:space="preserve"> какой – либо ответственностью в классе. </w:t>
      </w:r>
    </w:p>
    <w:p w:rsidR="0092048B" w:rsidRPr="0092048B" w:rsidRDefault="0092048B" w:rsidP="0092048B">
      <w:pPr>
        <w:pStyle w:val="a3"/>
        <w:rPr>
          <w:rStyle w:val="c12"/>
          <w:color w:val="000000"/>
          <w:sz w:val="28"/>
          <w:szCs w:val="28"/>
        </w:rPr>
      </w:pPr>
    </w:p>
    <w:p w:rsidR="0092048B" w:rsidRPr="0092048B" w:rsidRDefault="0092048B" w:rsidP="0092048B">
      <w:pPr>
        <w:pStyle w:val="c16"/>
        <w:numPr>
          <w:ilvl w:val="0"/>
          <w:numId w:val="1"/>
        </w:numPr>
        <w:shd w:val="clear" w:color="auto" w:fill="FFFFFF"/>
        <w:spacing w:before="0" w:beforeAutospacing="0" w:after="0" w:afterAutospacing="0"/>
        <w:rPr>
          <w:rStyle w:val="c12"/>
          <w:bCs/>
          <w:color w:val="000000"/>
          <w:sz w:val="28"/>
          <w:szCs w:val="28"/>
        </w:rPr>
      </w:pPr>
      <w:r w:rsidRPr="0092048B">
        <w:rPr>
          <w:rStyle w:val="c12"/>
          <w:color w:val="000000"/>
          <w:sz w:val="28"/>
          <w:szCs w:val="28"/>
        </w:rPr>
        <w:t xml:space="preserve"> </w:t>
      </w:r>
      <w:r w:rsidRPr="0092048B">
        <w:rPr>
          <w:rStyle w:val="c12"/>
          <w:bCs/>
          <w:color w:val="000000"/>
          <w:sz w:val="28"/>
          <w:szCs w:val="28"/>
        </w:rPr>
        <w:t xml:space="preserve">Найдите повод похвалить подростка, особенно спустя некоторое время, чтобы ребенок убедился, что претензии были не к нему, а к его поступку. </w:t>
      </w:r>
    </w:p>
    <w:p w:rsidR="0092048B" w:rsidRPr="0092048B" w:rsidRDefault="0092048B" w:rsidP="0092048B">
      <w:pPr>
        <w:pStyle w:val="c16"/>
        <w:numPr>
          <w:ilvl w:val="0"/>
          <w:numId w:val="1"/>
        </w:numPr>
        <w:shd w:val="clear" w:color="auto" w:fill="FFFFFF"/>
        <w:spacing w:before="0" w:beforeAutospacing="0" w:after="0" w:afterAutospacing="0"/>
        <w:rPr>
          <w:rStyle w:val="c12"/>
          <w:rFonts w:ascii="Calibri" w:hAnsi="Calibri" w:cs="Calibri"/>
          <w:color w:val="000000"/>
          <w:sz w:val="22"/>
          <w:szCs w:val="22"/>
        </w:rPr>
      </w:pPr>
      <w:r w:rsidRPr="0092048B">
        <w:rPr>
          <w:rStyle w:val="c12"/>
          <w:bCs/>
          <w:color w:val="000000"/>
          <w:sz w:val="28"/>
          <w:szCs w:val="28"/>
        </w:rPr>
        <w:t xml:space="preserve">Постарайтесь понять характер агрессивности. </w:t>
      </w:r>
    </w:p>
    <w:p w:rsidR="0092048B" w:rsidRPr="0092048B" w:rsidRDefault="0092048B" w:rsidP="0092048B">
      <w:pPr>
        <w:pStyle w:val="c16"/>
        <w:numPr>
          <w:ilvl w:val="0"/>
          <w:numId w:val="1"/>
        </w:numPr>
        <w:shd w:val="clear" w:color="auto" w:fill="FFFFFF"/>
        <w:spacing w:before="0" w:beforeAutospacing="0" w:after="0" w:afterAutospacing="0"/>
        <w:rPr>
          <w:rStyle w:val="c12"/>
          <w:rFonts w:ascii="Calibri" w:hAnsi="Calibri" w:cs="Calibri"/>
          <w:color w:val="000000"/>
          <w:sz w:val="22"/>
          <w:szCs w:val="22"/>
        </w:rPr>
      </w:pPr>
      <w:r w:rsidRPr="0092048B">
        <w:rPr>
          <w:rStyle w:val="c12"/>
          <w:bCs/>
          <w:color w:val="000000"/>
          <w:sz w:val="28"/>
          <w:szCs w:val="28"/>
        </w:rPr>
        <w:t xml:space="preserve">Чаще спрашивайте у него о вариантах выхода из конфликта. </w:t>
      </w:r>
    </w:p>
    <w:p w:rsidR="0092048B" w:rsidRPr="00F17493" w:rsidRDefault="0092048B" w:rsidP="0092048B">
      <w:pPr>
        <w:pStyle w:val="c16"/>
        <w:numPr>
          <w:ilvl w:val="0"/>
          <w:numId w:val="1"/>
        </w:numPr>
        <w:shd w:val="clear" w:color="auto" w:fill="FFFFFF"/>
        <w:spacing w:before="0" w:beforeAutospacing="0" w:after="0" w:afterAutospacing="0"/>
        <w:rPr>
          <w:rStyle w:val="c5"/>
          <w:rFonts w:ascii="Calibri" w:hAnsi="Calibri" w:cs="Calibri"/>
          <w:color w:val="000000"/>
          <w:sz w:val="22"/>
          <w:szCs w:val="22"/>
        </w:rPr>
      </w:pPr>
      <w:r>
        <w:rPr>
          <w:rStyle w:val="c5"/>
          <w:color w:val="000000"/>
          <w:sz w:val="28"/>
          <w:szCs w:val="28"/>
        </w:rPr>
        <w:t xml:space="preserve">Необходимо очень тщательно контролировать свои негативные эмоции в ситуации взаимодействия с агрессивными детьми. </w:t>
      </w:r>
    </w:p>
    <w:p w:rsidR="0092048B" w:rsidRDefault="0092048B" w:rsidP="0092048B">
      <w:pPr>
        <w:pStyle w:val="c0"/>
        <w:numPr>
          <w:ilvl w:val="0"/>
          <w:numId w:val="1"/>
        </w:numPr>
        <w:shd w:val="clear" w:color="auto" w:fill="FFFFFF"/>
        <w:spacing w:before="0" w:beforeAutospacing="0" w:after="0" w:afterAutospacing="0"/>
        <w:rPr>
          <w:rFonts w:ascii="Calibri" w:hAnsi="Calibri" w:cs="Calibri"/>
          <w:color w:val="000000"/>
          <w:sz w:val="22"/>
          <w:szCs w:val="22"/>
        </w:rPr>
      </w:pPr>
      <w:r>
        <w:rPr>
          <w:rStyle w:val="c5"/>
          <w:color w:val="000000"/>
          <w:sz w:val="28"/>
          <w:szCs w:val="28"/>
        </w:rPr>
        <w:t xml:space="preserve">Не читайте нотации, проповеди. </w:t>
      </w:r>
    </w:p>
    <w:p w:rsidR="0092048B" w:rsidRPr="00A04FD4" w:rsidRDefault="0092048B" w:rsidP="0092048B">
      <w:pPr>
        <w:pStyle w:val="c16"/>
        <w:numPr>
          <w:ilvl w:val="0"/>
          <w:numId w:val="1"/>
        </w:numPr>
        <w:shd w:val="clear" w:color="auto" w:fill="FFFFFF"/>
        <w:spacing w:before="0" w:beforeAutospacing="0" w:after="0" w:afterAutospacing="0"/>
        <w:rPr>
          <w:rStyle w:val="c5"/>
          <w:rFonts w:ascii="Calibri" w:hAnsi="Calibri" w:cs="Calibri"/>
          <w:color w:val="000000"/>
          <w:sz w:val="22"/>
          <w:szCs w:val="22"/>
        </w:rPr>
      </w:pPr>
      <w:r>
        <w:rPr>
          <w:rStyle w:val="c5"/>
          <w:color w:val="000000"/>
          <w:sz w:val="28"/>
          <w:szCs w:val="28"/>
        </w:rPr>
        <w:t xml:space="preserve">Не сравнивайте ребенка с другими детьми - не в его пользу. </w:t>
      </w:r>
    </w:p>
    <w:p w:rsidR="0092048B" w:rsidRPr="00A04FD4" w:rsidRDefault="0092048B" w:rsidP="0092048B">
      <w:pPr>
        <w:pStyle w:val="c16"/>
        <w:numPr>
          <w:ilvl w:val="0"/>
          <w:numId w:val="1"/>
        </w:numPr>
        <w:shd w:val="clear" w:color="auto" w:fill="FFFFFF"/>
        <w:spacing w:before="0" w:beforeAutospacing="0" w:after="0" w:afterAutospacing="0"/>
        <w:rPr>
          <w:rStyle w:val="c5"/>
          <w:rFonts w:ascii="Calibri" w:hAnsi="Calibri" w:cs="Calibri"/>
          <w:color w:val="000000"/>
          <w:sz w:val="22"/>
          <w:szCs w:val="22"/>
        </w:rPr>
      </w:pPr>
      <w:r>
        <w:rPr>
          <w:rStyle w:val="c5"/>
          <w:color w:val="000000"/>
          <w:sz w:val="28"/>
          <w:szCs w:val="28"/>
        </w:rPr>
        <w:t xml:space="preserve">Подробно обсудите негативные последствия агрессивного поведения, его разрушительность не только для окружающих, но, прежде всего, для него самого. </w:t>
      </w:r>
    </w:p>
    <w:p w:rsidR="0092048B" w:rsidRPr="00A04FD4" w:rsidRDefault="0092048B" w:rsidP="0092048B">
      <w:pPr>
        <w:pStyle w:val="c16"/>
        <w:numPr>
          <w:ilvl w:val="0"/>
          <w:numId w:val="1"/>
        </w:numPr>
        <w:shd w:val="clear" w:color="auto" w:fill="FFFFFF"/>
        <w:spacing w:before="0" w:beforeAutospacing="0" w:after="0" w:afterAutospacing="0"/>
        <w:rPr>
          <w:rStyle w:val="c5"/>
          <w:rFonts w:ascii="Calibri" w:hAnsi="Calibri" w:cs="Calibri"/>
          <w:color w:val="000000"/>
          <w:sz w:val="22"/>
          <w:szCs w:val="22"/>
        </w:rPr>
      </w:pPr>
      <w:r>
        <w:rPr>
          <w:rStyle w:val="c5"/>
          <w:color w:val="000000"/>
          <w:sz w:val="28"/>
          <w:szCs w:val="28"/>
        </w:rPr>
        <w:t xml:space="preserve">Обсуждение инцидента необходимо провести как можно скорее. Лучше это сделать наедине, без свидетелей. </w:t>
      </w:r>
    </w:p>
    <w:p w:rsidR="0092048B" w:rsidRPr="00FF3D14" w:rsidRDefault="0092048B" w:rsidP="0092048B">
      <w:pPr>
        <w:pStyle w:val="c16"/>
        <w:numPr>
          <w:ilvl w:val="0"/>
          <w:numId w:val="1"/>
        </w:numPr>
        <w:shd w:val="clear" w:color="auto" w:fill="FFFFFF"/>
        <w:spacing w:before="0" w:beforeAutospacing="0" w:after="0" w:afterAutospacing="0"/>
        <w:rPr>
          <w:rFonts w:ascii="Calibri" w:hAnsi="Calibri" w:cs="Calibri"/>
          <w:color w:val="000000"/>
          <w:sz w:val="22"/>
          <w:szCs w:val="22"/>
        </w:rPr>
      </w:pPr>
      <w:bookmarkStart w:id="0" w:name="_GoBack"/>
      <w:bookmarkEnd w:id="0"/>
      <w:r>
        <w:rPr>
          <w:rStyle w:val="c8"/>
          <w:b/>
          <w:bCs/>
          <w:color w:val="000000"/>
          <w:sz w:val="28"/>
          <w:szCs w:val="28"/>
        </w:rPr>
        <w:t xml:space="preserve"> Сохраните положительную репутацию</w:t>
      </w:r>
      <w:r w:rsidRPr="00A04FD4">
        <w:rPr>
          <w:rStyle w:val="c8"/>
          <w:b/>
          <w:bCs/>
          <w:color w:val="000000"/>
          <w:sz w:val="28"/>
          <w:szCs w:val="28"/>
        </w:rPr>
        <w:t xml:space="preserve"> ребенка.</w:t>
      </w:r>
      <w:r>
        <w:rPr>
          <w:rStyle w:val="c8"/>
          <w:b/>
          <w:bCs/>
          <w:color w:val="000000"/>
          <w:sz w:val="28"/>
          <w:szCs w:val="28"/>
        </w:rPr>
        <w:t xml:space="preserve">  </w:t>
      </w:r>
      <w:r>
        <w:rPr>
          <w:rStyle w:val="c5"/>
          <w:color w:val="000000"/>
          <w:sz w:val="28"/>
          <w:szCs w:val="28"/>
        </w:rPr>
        <w:t>П</w:t>
      </w:r>
      <w:r w:rsidRPr="00FF3D14">
        <w:rPr>
          <w:rStyle w:val="c5"/>
          <w:color w:val="000000"/>
          <w:sz w:val="28"/>
          <w:szCs w:val="28"/>
        </w:rPr>
        <w:t xml:space="preserve">ублично минимизируйте вину ребенка ("Ты </w:t>
      </w:r>
      <w:proofErr w:type="gramStart"/>
      <w:r w:rsidRPr="00FF3D14">
        <w:rPr>
          <w:rStyle w:val="c5"/>
          <w:color w:val="000000"/>
          <w:sz w:val="28"/>
          <w:szCs w:val="28"/>
        </w:rPr>
        <w:t>не важно</w:t>
      </w:r>
      <w:proofErr w:type="gramEnd"/>
      <w:r w:rsidRPr="00FF3D14">
        <w:rPr>
          <w:rStyle w:val="c5"/>
          <w:color w:val="000000"/>
          <w:sz w:val="28"/>
          <w:szCs w:val="28"/>
        </w:rPr>
        <w:t xml:space="preserve"> себя чувствуешь", "Ты не хотел его обидеть"), но в беседе с глазу на глаз показать истину;</w:t>
      </w:r>
    </w:p>
    <w:p w:rsidR="0092048B" w:rsidRDefault="0092048B" w:rsidP="0092048B">
      <w:pPr>
        <w:pStyle w:val="c0"/>
        <w:shd w:val="clear" w:color="auto" w:fill="FFFFFF"/>
        <w:spacing w:before="0" w:beforeAutospacing="0" w:after="0" w:afterAutospacing="0"/>
        <w:rPr>
          <w:rStyle w:val="c5"/>
          <w:color w:val="000000"/>
          <w:sz w:val="28"/>
          <w:szCs w:val="28"/>
        </w:rPr>
      </w:pPr>
    </w:p>
    <w:p w:rsidR="0092048B" w:rsidRDefault="0092048B" w:rsidP="0092048B">
      <w:pPr>
        <w:pStyle w:val="c0"/>
        <w:shd w:val="clear" w:color="auto" w:fill="FFFFFF"/>
        <w:spacing w:before="0" w:beforeAutospacing="0" w:after="0" w:afterAutospacing="0"/>
        <w:ind w:firstLine="360"/>
        <w:rPr>
          <w:rFonts w:ascii="Calibri" w:hAnsi="Calibri" w:cs="Calibri"/>
          <w:color w:val="000000"/>
          <w:sz w:val="22"/>
          <w:szCs w:val="22"/>
        </w:rPr>
      </w:pPr>
      <w:r>
        <w:rPr>
          <w:rStyle w:val="c5"/>
          <w:color w:val="000000"/>
          <w:sz w:val="28"/>
          <w:szCs w:val="28"/>
        </w:rPr>
        <w:t>Ребенку очень трудно признать свою неправоту и поражение. Самое страшное для него - публичное осуждение и негативная оценка. Дети и подростки стараются избежать этого любой ценой, используя различные механизмы защитного поведения. И действительно, плохая репутация и негативный ярлык опасны: закрепившись за ребенком, они становятся самостоятельной побудительной силой его агрессивного поведения.</w:t>
      </w:r>
    </w:p>
    <w:p w:rsidR="0092048B" w:rsidRDefault="0092048B" w:rsidP="0092048B">
      <w:pPr>
        <w:pStyle w:val="c0"/>
        <w:shd w:val="clear" w:color="auto" w:fill="FFFFFF"/>
        <w:spacing w:before="0" w:beforeAutospacing="0" w:after="0" w:afterAutospacing="0"/>
        <w:rPr>
          <w:rStyle w:val="c8"/>
          <w:b/>
          <w:bCs/>
          <w:color w:val="000000"/>
          <w:sz w:val="28"/>
          <w:szCs w:val="28"/>
        </w:rPr>
      </w:pPr>
    </w:p>
    <w:p w:rsidR="0092048B" w:rsidRPr="0092048B" w:rsidRDefault="0092048B" w:rsidP="0092048B">
      <w:pPr>
        <w:pStyle w:val="c0"/>
        <w:shd w:val="clear" w:color="auto" w:fill="FFFFFF"/>
        <w:spacing w:before="0" w:beforeAutospacing="0" w:after="0" w:afterAutospacing="0"/>
        <w:rPr>
          <w:rStyle w:val="c8"/>
          <w:b/>
          <w:bCs/>
          <w:color w:val="000000"/>
          <w:sz w:val="28"/>
          <w:szCs w:val="28"/>
        </w:rPr>
      </w:pPr>
    </w:p>
    <w:p w:rsidR="0092048B" w:rsidRPr="0092048B" w:rsidRDefault="0092048B" w:rsidP="0092048B">
      <w:pPr>
        <w:pStyle w:val="c0"/>
        <w:shd w:val="clear" w:color="auto" w:fill="FFFFFF"/>
        <w:spacing w:before="0" w:beforeAutospacing="0" w:after="0" w:afterAutospacing="0"/>
        <w:rPr>
          <w:rStyle w:val="c8"/>
          <w:b/>
          <w:bCs/>
          <w:color w:val="000000"/>
          <w:sz w:val="28"/>
          <w:szCs w:val="28"/>
        </w:rPr>
      </w:pPr>
    </w:p>
    <w:p w:rsidR="0092048B" w:rsidRDefault="0092048B" w:rsidP="0092048B">
      <w:pPr>
        <w:pStyle w:val="c0"/>
        <w:shd w:val="clear" w:color="auto" w:fill="FFFFFF"/>
        <w:spacing w:before="0" w:beforeAutospacing="0" w:after="0" w:afterAutospacing="0"/>
        <w:rPr>
          <w:rStyle w:val="c8"/>
          <w:b/>
          <w:bCs/>
          <w:color w:val="000000"/>
          <w:sz w:val="28"/>
          <w:szCs w:val="28"/>
        </w:rPr>
      </w:pPr>
    </w:p>
    <w:p w:rsidR="00956C95" w:rsidRDefault="00956C95"/>
    <w:sectPr w:rsidR="00956C95" w:rsidSect="00956C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E76"/>
    <w:multiLevelType w:val="hybridMultilevel"/>
    <w:tmpl w:val="C4769E62"/>
    <w:lvl w:ilvl="0" w:tplc="73A86D90">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92048B"/>
    <w:rsid w:val="0092048B"/>
    <w:rsid w:val="00956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C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2">
    <w:name w:val="c12"/>
    <w:basedOn w:val="a0"/>
    <w:rsid w:val="0092048B"/>
  </w:style>
  <w:style w:type="paragraph" w:customStyle="1" w:styleId="c16">
    <w:name w:val="c16"/>
    <w:basedOn w:val="a"/>
    <w:rsid w:val="00920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2048B"/>
  </w:style>
  <w:style w:type="paragraph" w:customStyle="1" w:styleId="c0">
    <w:name w:val="c0"/>
    <w:basedOn w:val="a"/>
    <w:rsid w:val="00920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2048B"/>
  </w:style>
  <w:style w:type="paragraph" w:styleId="a3">
    <w:name w:val="List Paragraph"/>
    <w:basedOn w:val="a"/>
    <w:uiPriority w:val="34"/>
    <w:qFormat/>
    <w:rsid w:val="0092048B"/>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computer102.ru</dc:creator>
  <cp:keywords/>
  <dc:description/>
  <cp:lastModifiedBy>computer102.ru</cp:lastModifiedBy>
  <cp:revision>2</cp:revision>
  <dcterms:created xsi:type="dcterms:W3CDTF">2021-12-03T19:09:00Z</dcterms:created>
  <dcterms:modified xsi:type="dcterms:W3CDTF">2021-12-03T19:11:00Z</dcterms:modified>
</cp:coreProperties>
</file>